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47C8" w14:textId="77777777" w:rsidR="007E5514" w:rsidRDefault="007E5514" w:rsidP="007E5514"/>
    <w:tbl>
      <w:tblPr>
        <w:tblpPr w:leftFromText="141" w:rightFromText="141" w:horzAnchor="margin" w:tblpY="276"/>
        <w:tblW w:w="1062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851"/>
        <w:gridCol w:w="1984"/>
        <w:gridCol w:w="426"/>
        <w:gridCol w:w="3683"/>
        <w:gridCol w:w="1558"/>
      </w:tblGrid>
      <w:tr w:rsidR="009660B1" w14:paraId="7745A884" w14:textId="77777777" w:rsidTr="009660B1">
        <w:trPr>
          <w:trHeight w:val="568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E62EC" w14:textId="77777777" w:rsidR="009660B1" w:rsidRDefault="009660B1" w:rsidP="009660B1">
            <w:pPr>
              <w:rPr>
                <w:b/>
              </w:rPr>
            </w:pPr>
          </w:p>
          <w:p w14:paraId="27267CB2" w14:textId="77777777" w:rsidR="009660B1" w:rsidRDefault="009660B1" w:rsidP="009660B1">
            <w:pPr>
              <w:rPr>
                <w:b/>
              </w:rPr>
            </w:pPr>
          </w:p>
          <w:p w14:paraId="7C468888" w14:textId="77777777" w:rsidR="009660B1" w:rsidRDefault="009660B1" w:rsidP="009660B1">
            <w:pPr>
              <w:rPr>
                <w:b/>
              </w:rPr>
            </w:pPr>
          </w:p>
          <w:p w14:paraId="05963853" w14:textId="77777777" w:rsidR="009660B1" w:rsidRDefault="009660B1" w:rsidP="009660B1">
            <w:pPr>
              <w:rPr>
                <w:b/>
              </w:rPr>
            </w:pPr>
          </w:p>
          <w:p w14:paraId="42F327F1" w14:textId="77777777" w:rsidR="009660B1" w:rsidRDefault="009660B1" w:rsidP="009660B1">
            <w:pPr>
              <w:rPr>
                <w:b/>
              </w:rPr>
            </w:pPr>
          </w:p>
          <w:p w14:paraId="6E836527" w14:textId="77777777" w:rsidR="009660B1" w:rsidRDefault="009660B1" w:rsidP="009660B1">
            <w:pPr>
              <w:rPr>
                <w:b/>
              </w:rPr>
            </w:pPr>
          </w:p>
          <w:p w14:paraId="5C96EC16" w14:textId="77777777" w:rsidR="009660B1" w:rsidRDefault="009660B1" w:rsidP="009660B1">
            <w:pPr>
              <w:rPr>
                <w:b/>
              </w:rPr>
            </w:pPr>
          </w:p>
          <w:p w14:paraId="5A689637" w14:textId="4A6248A6" w:rsidR="009660B1" w:rsidRDefault="009660B1" w:rsidP="009660B1">
            <w:pPr>
              <w:rPr>
                <w:b/>
              </w:rPr>
            </w:pPr>
          </w:p>
        </w:tc>
        <w:tc>
          <w:tcPr>
            <w:tcW w:w="6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98F4A" w14:textId="52DDA229" w:rsidR="009660B1" w:rsidRDefault="009660B1" w:rsidP="009660B1">
            <w:pPr>
              <w:pStyle w:val="Titolo"/>
            </w:pPr>
            <w:r>
              <w:rPr>
                <w:noProof/>
              </w:rPr>
              <w:drawing>
                <wp:inline distT="0" distB="0" distL="0" distR="0" wp14:anchorId="71A0779C" wp14:editId="62B19CEA">
                  <wp:extent cx="448310" cy="54864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AC7D9" w14:textId="77777777" w:rsidR="009660B1" w:rsidRDefault="009660B1" w:rsidP="009660B1">
            <w:pPr>
              <w:pStyle w:val="Titolo"/>
            </w:pPr>
            <w:r>
              <w:t>UNIVERSITÁ DEGLI STUDI DI L’AQUILA</w:t>
            </w:r>
          </w:p>
          <w:p w14:paraId="73F1B1FC" w14:textId="77777777" w:rsidR="009660B1" w:rsidRDefault="009660B1" w:rsidP="009660B1">
            <w:pPr>
              <w:pStyle w:val="Titolo"/>
            </w:pPr>
            <w:r>
              <w:t>SEGRETERIA STUDENTI AREA DI SCIENZE UMANE</w:t>
            </w:r>
          </w:p>
          <w:p w14:paraId="1A460ECE" w14:textId="77777777" w:rsidR="009660B1" w:rsidRDefault="009660B1" w:rsidP="009660B1">
            <w:pPr>
              <w:ind w:firstLine="708"/>
              <w:jc w:val="center"/>
            </w:pPr>
          </w:p>
          <w:p w14:paraId="0CB2AADD" w14:textId="77777777" w:rsidR="009660B1" w:rsidRDefault="009660B1" w:rsidP="009660B1">
            <w:pPr>
              <w:pStyle w:val="BodyText3"/>
              <w:shd w:val="clear" w:color="auto" w:fill="E6E6E6"/>
              <w:jc w:val="center"/>
              <w:rPr>
                <w:b/>
                <w:sz w:val="24"/>
                <w:bdr w:val="single" w:sz="4" w:space="0" w:color="auto"/>
                <w:shd w:val="clear" w:color="auto" w:fill="F3F3F3"/>
              </w:rPr>
            </w:pPr>
            <w:r>
              <w:rPr>
                <w:b/>
                <w:sz w:val="24"/>
                <w:bdr w:val="single" w:sz="4" w:space="0" w:color="auto"/>
                <w:shd w:val="clear" w:color="auto" w:fill="F3F3F3"/>
              </w:rPr>
              <w:t>CORSO DI LAUREA IN SCIENZE DELLA FORMAZIONE E DEL SERVIZIO SOCIALE</w:t>
            </w:r>
          </w:p>
          <w:p w14:paraId="3D519256" w14:textId="77777777" w:rsidR="009660B1" w:rsidRDefault="009660B1" w:rsidP="009660B1">
            <w:pPr>
              <w:pStyle w:val="BodyText3"/>
              <w:shd w:val="clear" w:color="auto" w:fill="E6E6E6"/>
              <w:jc w:val="center"/>
              <w:rPr>
                <w:b/>
                <w:sz w:val="24"/>
                <w:bdr w:val="single" w:sz="4" w:space="0" w:color="auto"/>
                <w:shd w:val="clear" w:color="auto" w:fill="F3F3F3"/>
              </w:rPr>
            </w:pPr>
            <w:r>
              <w:rPr>
                <w:b/>
                <w:sz w:val="24"/>
                <w:bdr w:val="single" w:sz="4" w:space="0" w:color="auto"/>
                <w:shd w:val="clear" w:color="auto" w:fill="F3F3F3"/>
              </w:rPr>
              <w:t>2022/2023</w:t>
            </w:r>
          </w:p>
          <w:p w14:paraId="7D67D3F7" w14:textId="77777777" w:rsidR="009660B1" w:rsidRDefault="009660B1" w:rsidP="009660B1">
            <w:pPr>
              <w:pStyle w:val="BodyText3"/>
              <w:shd w:val="clear" w:color="auto" w:fill="E6E6E6"/>
              <w:jc w:val="center"/>
              <w:rPr>
                <w:b/>
                <w:sz w:val="32"/>
                <w:szCs w:val="32"/>
                <w:bdr w:val="single" w:sz="4" w:space="0" w:color="auto"/>
                <w:shd w:val="clear" w:color="auto" w:fill="F3F3F3"/>
              </w:rPr>
            </w:pPr>
            <w:r>
              <w:rPr>
                <w:b/>
                <w:sz w:val="32"/>
                <w:szCs w:val="32"/>
                <w:bdr w:val="single" w:sz="4" w:space="0" w:color="auto"/>
                <w:shd w:val="clear" w:color="auto" w:fill="F3F3F3"/>
              </w:rPr>
              <w:t>Classe (L3</w:t>
            </w:r>
            <w:r w:rsidRPr="00596389">
              <w:rPr>
                <w:b/>
                <w:sz w:val="32"/>
                <w:szCs w:val="32"/>
                <w:bdr w:val="single" w:sz="4" w:space="0" w:color="auto"/>
                <w:shd w:val="clear" w:color="auto" w:fill="F3F3F3"/>
              </w:rPr>
              <w:t>9)</w:t>
            </w:r>
          </w:p>
          <w:p w14:paraId="133BAC0F" w14:textId="5326F6DF" w:rsidR="009660B1" w:rsidRDefault="009660B1" w:rsidP="009660B1">
            <w:pPr>
              <w:pStyle w:val="BodyText3"/>
              <w:shd w:val="clear" w:color="auto" w:fill="E6E6E6"/>
              <w:jc w:val="center"/>
              <w:rPr>
                <w:b/>
                <w:sz w:val="32"/>
                <w:szCs w:val="32"/>
                <w:bdr w:val="single" w:sz="4" w:space="0" w:color="auto"/>
                <w:shd w:val="clear" w:color="auto" w:fill="F3F3F3"/>
              </w:rPr>
            </w:pPr>
            <w:r>
              <w:rPr>
                <w:b/>
                <w:sz w:val="32"/>
                <w:szCs w:val="32"/>
                <w:bdr w:val="single" w:sz="4" w:space="0" w:color="auto"/>
                <w:shd w:val="clear" w:color="auto" w:fill="F3F3F3"/>
              </w:rPr>
              <w:t>Coorte 2021/2022</w:t>
            </w:r>
          </w:p>
          <w:p w14:paraId="734482B4" w14:textId="77777777" w:rsidR="009660B1" w:rsidRDefault="009660B1" w:rsidP="009660B1">
            <w:pPr>
              <w:pStyle w:val="BodyText3"/>
              <w:shd w:val="clear" w:color="auto" w:fill="E6E6E6"/>
              <w:jc w:val="center"/>
              <w:rPr>
                <w:b/>
                <w:sz w:val="32"/>
                <w:szCs w:val="32"/>
                <w:bdr w:val="single" w:sz="4" w:space="0" w:color="auto"/>
                <w:shd w:val="clear" w:color="auto" w:fill="F3F3F3"/>
              </w:rPr>
            </w:pPr>
          </w:p>
          <w:p w14:paraId="265729A1" w14:textId="77777777" w:rsidR="009660B1" w:rsidRPr="008A7E58" w:rsidRDefault="009660B1" w:rsidP="009660B1">
            <w:pPr>
              <w:ind w:firstLine="708"/>
              <w:rPr>
                <w:sz w:val="16"/>
                <w:szCs w:val="16"/>
              </w:rPr>
            </w:pPr>
          </w:p>
          <w:p w14:paraId="78E4D13D" w14:textId="77777777" w:rsidR="009660B1" w:rsidRDefault="009660B1" w:rsidP="009660B1">
            <w:pPr>
              <w:ind w:firstLine="708"/>
            </w:pPr>
            <w:r>
              <w:tab/>
            </w:r>
            <w:r>
              <w:tab/>
            </w:r>
            <w:r>
              <w:tab/>
            </w:r>
            <w:r w:rsidRPr="007B363E">
              <w:t xml:space="preserve"> </w:t>
            </w:r>
          </w:p>
          <w:p w14:paraId="79579BA9" w14:textId="77777777" w:rsidR="009660B1" w:rsidRDefault="009660B1" w:rsidP="009660B1">
            <w:pPr>
              <w:jc w:val="center"/>
              <w:rPr>
                <w:b/>
              </w:rPr>
            </w:pPr>
          </w:p>
          <w:p w14:paraId="30FBA0E0" w14:textId="43EA8CCF" w:rsidR="009660B1" w:rsidRDefault="009660B1" w:rsidP="009660B1">
            <w:pPr>
              <w:jc w:val="center"/>
              <w:rPr>
                <w:b/>
              </w:rPr>
            </w:pPr>
            <w:r>
              <w:rPr>
                <w:b/>
              </w:rPr>
              <w:t xml:space="preserve">L-19 SCIENZE DELL’EDUCAZIONE E DELLA FORMAZIONE </w:t>
            </w:r>
            <w:r>
              <w:rPr>
                <w:b/>
              </w:rPr>
              <w:t xml:space="preserve">III ANNO </w:t>
            </w:r>
            <w:r>
              <w:rPr>
                <w:b/>
                <w:color w:val="FF0000"/>
              </w:rPr>
              <w:t>ATTIVO (2023-24)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77C3B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9660B1" w14:paraId="2E7FF79B" w14:textId="77777777" w:rsidTr="009660B1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BBED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 xml:space="preserve">S1C026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332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  <w:p w14:paraId="5D8AB5AC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M-PED/03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5F87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Metodologia del gioco e dell’animazione</w:t>
            </w: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br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81EE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50AA" w14:textId="402718EB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t>CONTRATTO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755C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II</w:t>
            </w:r>
          </w:p>
        </w:tc>
      </w:tr>
      <w:tr w:rsidR="009660B1" w14:paraId="13A45DF7" w14:textId="77777777" w:rsidTr="009660B1">
        <w:trPr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D16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DQ0325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5A6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  <w:p w14:paraId="34909023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M-PED/03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5659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Didattica generale e pedagogia speciale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60B0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F6F0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t>Isidori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151A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</w:t>
            </w:r>
          </w:p>
        </w:tc>
      </w:tr>
      <w:tr w:rsidR="009660B1" w14:paraId="56CFD66B" w14:textId="77777777" w:rsidTr="009660B1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8634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DQ0443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895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  <w:p w14:paraId="05896EBE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M-PED/03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34DC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Laboratorio di didattica e pedagogia speciale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9A7C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7A95" w14:textId="201D908B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t>CONTRATTO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A9ED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</w:t>
            </w:r>
          </w:p>
        </w:tc>
      </w:tr>
      <w:tr w:rsidR="009660B1" w14:paraId="74B7E507" w14:textId="77777777" w:rsidTr="009660B1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A14E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DQ0329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6C2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  <w:p w14:paraId="0C1F690D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M-PED/04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D086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Teorie e tecniche della progettazione e della valutazione educativa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303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397A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t>Nuzzaci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D52C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</w:t>
            </w:r>
          </w:p>
        </w:tc>
      </w:tr>
      <w:tr w:rsidR="009660B1" w14:paraId="5A047D3E" w14:textId="77777777" w:rsidTr="009660B1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A3B0C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81ECA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6206A5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ESAME A SCELTA TRA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CAEC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6978E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0D192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9660B1" w14:paraId="531558E5" w14:textId="77777777" w:rsidTr="009660B1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9DFE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S1C025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1DBE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M-PED/02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79F" w14:textId="77777777" w:rsidR="009660B1" w:rsidRDefault="009660B1" w:rsidP="009660B1">
            <w:pP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Letteratura per l'infanzia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3381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C669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t>Puglielli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8F3A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II</w:t>
            </w:r>
          </w:p>
        </w:tc>
      </w:tr>
      <w:tr w:rsidR="009660B1" w14:paraId="406F8FE0" w14:textId="77777777" w:rsidTr="009660B1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2533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DQ0444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17D4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M-PED/02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510" w14:textId="77777777" w:rsidR="009660B1" w:rsidRDefault="009660B1" w:rsidP="009660B1">
            <w:pP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Laboratorio di letteratura per l’infanzia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2082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EFD3" w14:textId="75C16461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t>CONTRATTO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7E6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II</w:t>
            </w:r>
          </w:p>
        </w:tc>
      </w:tr>
      <w:tr w:rsidR="009660B1" w14:paraId="25E42CB3" w14:textId="77777777" w:rsidTr="009660B1">
        <w:trPr>
          <w:trHeight w:val="3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EBE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S1C028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54C0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M-PED/02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064B" w14:textId="77777777" w:rsidR="009660B1" w:rsidRDefault="009660B1" w:rsidP="009660B1">
            <w:pP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Storia dell'educazione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3C19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E30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t>D'Arcangeli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6645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II</w:t>
            </w:r>
          </w:p>
        </w:tc>
      </w:tr>
      <w:tr w:rsidR="009660B1" w14:paraId="4131CA20" w14:textId="77777777" w:rsidTr="009660B1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9B61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DQ0445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B599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M-PED/02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94DB" w14:textId="77777777" w:rsidR="009660B1" w:rsidRDefault="009660B1" w:rsidP="009660B1">
            <w:pP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Laboratorio di storia dell’educazione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9371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0F86" w14:textId="167B0FAB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t>CONTRATTO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475F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II</w:t>
            </w:r>
          </w:p>
        </w:tc>
      </w:tr>
      <w:tr w:rsidR="009660B1" w14:paraId="72552008" w14:textId="77777777" w:rsidTr="009660B1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3FEF6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8F08B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0E1C9" w14:textId="77777777" w:rsidR="009660B1" w:rsidRDefault="009660B1" w:rsidP="009660B1">
            <w:pP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294F7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9A35E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D2C9C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9660B1" w14:paraId="5DADF408" w14:textId="77777777" w:rsidTr="009660B1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B80F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DQ0331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9AF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712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TIROCINIO DIRETTO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F5BB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8C1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B71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9660B1" w14:paraId="006C2E7E" w14:textId="77777777" w:rsidTr="009660B1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9C5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S0266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5DE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7D51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A SCELTA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8B0F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0E1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495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9660B1" w14:paraId="3962365A" w14:textId="77777777" w:rsidTr="009660B1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A64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DQ0241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506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DC31" w14:textId="77777777" w:rsidR="009660B1" w:rsidRDefault="009660B1" w:rsidP="009660B1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IDONEITÀ LINGUA STRANIERA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0271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7D31" w14:textId="77777777" w:rsidR="009660B1" w:rsidRDefault="009660B1" w:rsidP="009660B1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055" w14:textId="77777777" w:rsidR="009660B1" w:rsidRDefault="009660B1" w:rsidP="009660B1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</w:tbl>
    <w:p w14:paraId="619886AD" w14:textId="77777777" w:rsidR="009660B1" w:rsidRDefault="009660B1" w:rsidP="009660B1">
      <w:pPr>
        <w:rPr>
          <w:b/>
        </w:rPr>
      </w:pPr>
    </w:p>
    <w:p w14:paraId="733008FD" w14:textId="77777777" w:rsidR="009660B1" w:rsidRDefault="009660B1" w:rsidP="00A255FE">
      <w:pPr>
        <w:jc w:val="center"/>
        <w:rPr>
          <w:b/>
        </w:rPr>
      </w:pPr>
    </w:p>
    <w:p w14:paraId="661E8358" w14:textId="33738E8A" w:rsidR="0045551F" w:rsidRDefault="0045551F" w:rsidP="00A255FE">
      <w:pPr>
        <w:jc w:val="center"/>
        <w:rPr>
          <w:b/>
        </w:rPr>
      </w:pPr>
      <w:r>
        <w:rPr>
          <w:b/>
        </w:rPr>
        <w:t>L39 SERVIZIO SOCIALE</w:t>
      </w:r>
    </w:p>
    <w:tbl>
      <w:tblPr>
        <w:tblW w:w="10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851"/>
        <w:gridCol w:w="169"/>
        <w:gridCol w:w="965"/>
        <w:gridCol w:w="3316"/>
        <w:gridCol w:w="709"/>
        <w:gridCol w:w="2353"/>
        <w:gridCol w:w="1276"/>
      </w:tblGrid>
      <w:tr w:rsidR="00BD6EF5" w:rsidRPr="0045551F" w14:paraId="0722D5B2" w14:textId="77777777" w:rsidTr="00BD6EF5">
        <w:trPr>
          <w:trHeight w:val="567"/>
        </w:trPr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3D3DF" w14:textId="77777777" w:rsidR="00BD6EF5" w:rsidRDefault="00BD6EF5" w:rsidP="009660B1">
            <w:pPr>
              <w:rPr>
                <w:b/>
              </w:rPr>
            </w:pPr>
          </w:p>
        </w:tc>
        <w:tc>
          <w:tcPr>
            <w:tcW w:w="8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402B4" w14:textId="77777777" w:rsidR="00BD6EF5" w:rsidRDefault="00BD6EF5" w:rsidP="0045551F">
            <w:pPr>
              <w:jc w:val="center"/>
              <w:rPr>
                <w:b/>
              </w:rPr>
            </w:pPr>
          </w:p>
          <w:p w14:paraId="1FB8946D" w14:textId="77777777" w:rsidR="00BD6EF5" w:rsidRPr="0045551F" w:rsidRDefault="00BD6EF5" w:rsidP="00585E3E">
            <w:pPr>
              <w:jc w:val="center"/>
              <w:rPr>
                <w:rFonts w:ascii="Garamond" w:hAnsi="Garamond"/>
                <w:b/>
                <w:bCs/>
                <w:smallCaps/>
                <w:color w:val="323E4F"/>
                <w:sz w:val="16"/>
                <w:szCs w:val="16"/>
              </w:rPr>
            </w:pPr>
            <w:r w:rsidRPr="0045551F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45551F">
              <w:rPr>
                <w:b/>
              </w:rPr>
              <w:t xml:space="preserve"> ANNO </w:t>
            </w:r>
            <w:r w:rsidRPr="00E235F6">
              <w:rPr>
                <w:b/>
                <w:color w:val="FF0000"/>
              </w:rPr>
              <w:t>ATTIVO</w:t>
            </w:r>
            <w:r w:rsidR="00E235F6" w:rsidRPr="00E235F6">
              <w:rPr>
                <w:b/>
                <w:color w:val="FF0000"/>
              </w:rPr>
              <w:t xml:space="preserve"> (2023-24)</w:t>
            </w:r>
          </w:p>
        </w:tc>
      </w:tr>
      <w:tr w:rsidR="00BD6EF5" w:rsidRPr="0045551F" w14:paraId="48AD99C6" w14:textId="77777777" w:rsidTr="00886CEC">
        <w:trPr>
          <w:trHeight w:val="419"/>
        </w:trPr>
        <w:tc>
          <w:tcPr>
            <w:tcW w:w="1248" w:type="dxa"/>
            <w:tcBorders>
              <w:top w:val="single" w:sz="4" w:space="0" w:color="auto"/>
            </w:tcBorders>
            <w:vAlign w:val="center"/>
            <w:hideMark/>
          </w:tcPr>
          <w:p w14:paraId="5E6CB4B3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0B5D2939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DQ0324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0031C4B" w14:textId="77777777" w:rsidR="00BD6EF5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  <w:p w14:paraId="62611FA4" w14:textId="77777777" w:rsidR="00886CEC" w:rsidRPr="0045551F" w:rsidRDefault="00886CEC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IUS/09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  <w:hideMark/>
          </w:tcPr>
          <w:p w14:paraId="4307D1D6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Protezione diritti fondamentali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1E09D0DE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799E8B1E" w14:textId="13E5841C" w:rsidR="00BD6EF5" w:rsidRPr="0045551F" w:rsidRDefault="009660B1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t>CONTRATTO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4C001F" w14:textId="77777777" w:rsidR="00BD6EF5" w:rsidRPr="0045551F" w:rsidRDefault="00E235F6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II</w:t>
            </w:r>
          </w:p>
        </w:tc>
      </w:tr>
      <w:tr w:rsidR="00BD6EF5" w:rsidRPr="0045551F" w14:paraId="3D9F33CE" w14:textId="77777777" w:rsidTr="00886CEC">
        <w:trPr>
          <w:trHeight w:val="283"/>
        </w:trPr>
        <w:tc>
          <w:tcPr>
            <w:tcW w:w="1248" w:type="dxa"/>
            <w:vAlign w:val="center"/>
            <w:hideMark/>
          </w:tcPr>
          <w:p w14:paraId="46F12C14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D34CB5E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S0142</w:t>
            </w:r>
          </w:p>
        </w:tc>
        <w:tc>
          <w:tcPr>
            <w:tcW w:w="1134" w:type="dxa"/>
            <w:gridSpan w:val="2"/>
          </w:tcPr>
          <w:p w14:paraId="5D6A8F4B" w14:textId="77777777" w:rsidR="00BD6EF5" w:rsidRPr="0045551F" w:rsidRDefault="00886CEC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SECS-S/05</w:t>
            </w:r>
          </w:p>
        </w:tc>
        <w:tc>
          <w:tcPr>
            <w:tcW w:w="3316" w:type="dxa"/>
            <w:vAlign w:val="center"/>
            <w:hideMark/>
          </w:tcPr>
          <w:p w14:paraId="5C080849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Statistica sociale</w:t>
            </w:r>
          </w:p>
        </w:tc>
        <w:tc>
          <w:tcPr>
            <w:tcW w:w="709" w:type="dxa"/>
            <w:vAlign w:val="center"/>
            <w:hideMark/>
          </w:tcPr>
          <w:p w14:paraId="3B32C2C5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6</w:t>
            </w:r>
          </w:p>
        </w:tc>
        <w:tc>
          <w:tcPr>
            <w:tcW w:w="2353" w:type="dxa"/>
          </w:tcPr>
          <w:p w14:paraId="2566C8C6" w14:textId="621E7E3C" w:rsidR="00BD6EF5" w:rsidRPr="0045551F" w:rsidRDefault="009660B1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t>CONTRATTO</w:t>
            </w:r>
          </w:p>
        </w:tc>
        <w:tc>
          <w:tcPr>
            <w:tcW w:w="1276" w:type="dxa"/>
          </w:tcPr>
          <w:p w14:paraId="73311929" w14:textId="77777777" w:rsidR="00BD6EF5" w:rsidRPr="0045551F" w:rsidRDefault="00E235F6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</w:t>
            </w:r>
          </w:p>
        </w:tc>
      </w:tr>
      <w:tr w:rsidR="00BD6EF5" w:rsidRPr="0045551F" w14:paraId="7D1CE57C" w14:textId="77777777" w:rsidTr="00886CEC">
        <w:trPr>
          <w:trHeight w:val="414"/>
        </w:trPr>
        <w:tc>
          <w:tcPr>
            <w:tcW w:w="1248" w:type="dxa"/>
            <w:vAlign w:val="center"/>
            <w:hideMark/>
          </w:tcPr>
          <w:p w14:paraId="1F932DB2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C4CC08E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DQ0326</w:t>
            </w:r>
          </w:p>
        </w:tc>
        <w:tc>
          <w:tcPr>
            <w:tcW w:w="1134" w:type="dxa"/>
            <w:gridSpan w:val="2"/>
          </w:tcPr>
          <w:p w14:paraId="5783FEF2" w14:textId="77777777" w:rsidR="00BD6EF5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  <w:p w14:paraId="7DD87163" w14:textId="77777777" w:rsidR="00886CEC" w:rsidRPr="0045551F" w:rsidRDefault="00886CEC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M-PSI/05</w:t>
            </w:r>
          </w:p>
        </w:tc>
        <w:tc>
          <w:tcPr>
            <w:tcW w:w="3316" w:type="dxa"/>
            <w:vAlign w:val="center"/>
            <w:hideMark/>
          </w:tcPr>
          <w:p w14:paraId="7382DD3F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Psicologia sociale della famiglia</w:t>
            </w:r>
          </w:p>
        </w:tc>
        <w:tc>
          <w:tcPr>
            <w:tcW w:w="709" w:type="dxa"/>
            <w:vAlign w:val="center"/>
            <w:hideMark/>
          </w:tcPr>
          <w:p w14:paraId="7E6EA482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6</w:t>
            </w:r>
          </w:p>
        </w:tc>
        <w:tc>
          <w:tcPr>
            <w:tcW w:w="2353" w:type="dxa"/>
          </w:tcPr>
          <w:p w14:paraId="75A9FB58" w14:textId="453E833E" w:rsidR="00BD6EF5" w:rsidRPr="0045551F" w:rsidRDefault="009660B1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t>CONTRATTO</w:t>
            </w:r>
          </w:p>
        </w:tc>
        <w:tc>
          <w:tcPr>
            <w:tcW w:w="1276" w:type="dxa"/>
          </w:tcPr>
          <w:p w14:paraId="151C635F" w14:textId="51D137ED" w:rsidR="00BD6EF5" w:rsidRPr="0045551F" w:rsidRDefault="00E235F6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</w:t>
            </w:r>
            <w:r w:rsidR="00E501E7"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  <w:t>I</w:t>
            </w:r>
          </w:p>
        </w:tc>
      </w:tr>
      <w:tr w:rsidR="00BD6EF5" w:rsidRPr="0045551F" w14:paraId="7FFA0E09" w14:textId="77777777" w:rsidTr="00886CEC">
        <w:trPr>
          <w:trHeight w:val="414"/>
        </w:trPr>
        <w:tc>
          <w:tcPr>
            <w:tcW w:w="1248" w:type="dxa"/>
            <w:vAlign w:val="center"/>
          </w:tcPr>
          <w:p w14:paraId="589CCC2B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516CDC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DQ0332</w:t>
            </w:r>
          </w:p>
        </w:tc>
        <w:tc>
          <w:tcPr>
            <w:tcW w:w="1134" w:type="dxa"/>
            <w:gridSpan w:val="2"/>
          </w:tcPr>
          <w:p w14:paraId="58C9E23A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14:paraId="53F8AEA6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Tirocinio diretto</w:t>
            </w:r>
          </w:p>
        </w:tc>
        <w:tc>
          <w:tcPr>
            <w:tcW w:w="709" w:type="dxa"/>
            <w:vAlign w:val="center"/>
          </w:tcPr>
          <w:p w14:paraId="0650FF82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8</w:t>
            </w:r>
          </w:p>
        </w:tc>
        <w:tc>
          <w:tcPr>
            <w:tcW w:w="2353" w:type="dxa"/>
          </w:tcPr>
          <w:p w14:paraId="6C66D299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AA3683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BD6EF5" w:rsidRPr="0045551F" w14:paraId="1808A1A5" w14:textId="77777777" w:rsidTr="00886CEC">
        <w:trPr>
          <w:trHeight w:val="414"/>
        </w:trPr>
        <w:tc>
          <w:tcPr>
            <w:tcW w:w="1248" w:type="dxa"/>
            <w:vAlign w:val="center"/>
          </w:tcPr>
          <w:p w14:paraId="36F9764B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3BDB03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S0266</w:t>
            </w:r>
          </w:p>
        </w:tc>
        <w:tc>
          <w:tcPr>
            <w:tcW w:w="1134" w:type="dxa"/>
            <w:gridSpan w:val="2"/>
          </w:tcPr>
          <w:p w14:paraId="624DCBAB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14:paraId="5D8B4732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A scelta</w:t>
            </w:r>
          </w:p>
        </w:tc>
        <w:tc>
          <w:tcPr>
            <w:tcW w:w="709" w:type="dxa"/>
            <w:vAlign w:val="center"/>
          </w:tcPr>
          <w:p w14:paraId="43372E78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12</w:t>
            </w:r>
          </w:p>
        </w:tc>
        <w:tc>
          <w:tcPr>
            <w:tcW w:w="2353" w:type="dxa"/>
          </w:tcPr>
          <w:p w14:paraId="36FE7B40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CB0EEE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BD6EF5" w:rsidRPr="0045551F" w14:paraId="18F9BF0A" w14:textId="77777777" w:rsidTr="00886CEC">
        <w:trPr>
          <w:trHeight w:val="414"/>
        </w:trPr>
        <w:tc>
          <w:tcPr>
            <w:tcW w:w="1248" w:type="dxa"/>
            <w:vAlign w:val="center"/>
          </w:tcPr>
          <w:p w14:paraId="1E2E00F9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5E8159D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DQ0241</w:t>
            </w:r>
          </w:p>
        </w:tc>
        <w:tc>
          <w:tcPr>
            <w:tcW w:w="1134" w:type="dxa"/>
            <w:gridSpan w:val="2"/>
          </w:tcPr>
          <w:p w14:paraId="13921AFA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14:paraId="6721B4B8" w14:textId="77777777" w:rsidR="00BD6EF5" w:rsidRPr="0045551F" w:rsidRDefault="00BD6EF5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Idoneità lingua straniera</w:t>
            </w:r>
          </w:p>
        </w:tc>
        <w:tc>
          <w:tcPr>
            <w:tcW w:w="709" w:type="dxa"/>
            <w:vAlign w:val="center"/>
          </w:tcPr>
          <w:p w14:paraId="131EF720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 w:rsidRPr="0045551F">
              <w:rPr>
                <w:rFonts w:ascii="Garamond" w:hAnsi="Garamond"/>
                <w:bCs/>
                <w:color w:val="323E4F"/>
                <w:sz w:val="16"/>
                <w:szCs w:val="16"/>
              </w:rPr>
              <w:t>3</w:t>
            </w:r>
          </w:p>
        </w:tc>
        <w:tc>
          <w:tcPr>
            <w:tcW w:w="2353" w:type="dxa"/>
          </w:tcPr>
          <w:p w14:paraId="25FB38E7" w14:textId="77777777" w:rsidR="00BD6EF5" w:rsidRPr="0045551F" w:rsidRDefault="00BD6EF5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C2CB30" w14:textId="77777777" w:rsidR="00BD6EF5" w:rsidRPr="0045551F" w:rsidRDefault="00BD6EF5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  <w:tr w:rsidR="0078098F" w:rsidRPr="0045551F" w14:paraId="61F59FB5" w14:textId="77777777" w:rsidTr="00886CEC">
        <w:trPr>
          <w:trHeight w:val="414"/>
        </w:trPr>
        <w:tc>
          <w:tcPr>
            <w:tcW w:w="1248" w:type="dxa"/>
            <w:vAlign w:val="center"/>
          </w:tcPr>
          <w:p w14:paraId="4F0EA321" w14:textId="77777777" w:rsidR="0078098F" w:rsidRPr="0045551F" w:rsidRDefault="0078098F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F94FA0F" w14:textId="77777777" w:rsidR="0078098F" w:rsidRPr="0045551F" w:rsidRDefault="0078098F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1149FFD2" w14:textId="77777777" w:rsidR="0078098F" w:rsidRPr="0045551F" w:rsidRDefault="0078098F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14:paraId="5EE7E431" w14:textId="5C68DB22" w:rsidR="0078098F" w:rsidRPr="0045551F" w:rsidRDefault="0078098F" w:rsidP="0045551F">
            <w:pPr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PROVA FINALE</w:t>
            </w:r>
          </w:p>
        </w:tc>
        <w:tc>
          <w:tcPr>
            <w:tcW w:w="709" w:type="dxa"/>
            <w:vAlign w:val="center"/>
          </w:tcPr>
          <w:p w14:paraId="012A21E4" w14:textId="3DAB9F9D" w:rsidR="0078098F" w:rsidRPr="0045551F" w:rsidRDefault="0078098F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  <w:r>
              <w:rPr>
                <w:rFonts w:ascii="Garamond" w:hAnsi="Garamond"/>
                <w:bCs/>
                <w:color w:val="323E4F"/>
                <w:sz w:val="16"/>
                <w:szCs w:val="16"/>
              </w:rPr>
              <w:t>5</w:t>
            </w:r>
          </w:p>
        </w:tc>
        <w:tc>
          <w:tcPr>
            <w:tcW w:w="2353" w:type="dxa"/>
          </w:tcPr>
          <w:p w14:paraId="4862E57E" w14:textId="77777777" w:rsidR="0078098F" w:rsidRPr="0045551F" w:rsidRDefault="0078098F" w:rsidP="0045551F">
            <w:pPr>
              <w:jc w:val="center"/>
              <w:rPr>
                <w:rFonts w:ascii="Garamond" w:hAnsi="Garamond"/>
                <w:bCs/>
                <w:color w:val="323E4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0AFF6C" w14:textId="77777777" w:rsidR="0078098F" w:rsidRPr="0045551F" w:rsidRDefault="0078098F" w:rsidP="0045551F">
            <w:pPr>
              <w:jc w:val="center"/>
              <w:rPr>
                <w:rFonts w:ascii="Garamond" w:hAnsi="Garamond"/>
                <w:b/>
                <w:bCs/>
                <w:color w:val="323E4F"/>
                <w:sz w:val="16"/>
                <w:szCs w:val="16"/>
              </w:rPr>
            </w:pPr>
          </w:p>
        </w:tc>
      </w:tr>
    </w:tbl>
    <w:p w14:paraId="4022AADD" w14:textId="77777777" w:rsidR="0045551F" w:rsidRPr="0045551F" w:rsidRDefault="0045551F" w:rsidP="0045551F">
      <w:pPr>
        <w:rPr>
          <w:sz w:val="20"/>
          <w:szCs w:val="20"/>
        </w:rPr>
      </w:pPr>
    </w:p>
    <w:sectPr w:rsidR="0045551F" w:rsidRPr="0045551F" w:rsidSect="00C54118">
      <w:pgSz w:w="11906" w:h="16838"/>
      <w:pgMar w:top="719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F75B" w14:textId="77777777" w:rsidR="004C1654" w:rsidRDefault="004C1654" w:rsidP="00150E44">
      <w:r>
        <w:separator/>
      </w:r>
    </w:p>
  </w:endnote>
  <w:endnote w:type="continuationSeparator" w:id="0">
    <w:p w14:paraId="54A0F8A5" w14:textId="77777777" w:rsidR="004C1654" w:rsidRDefault="004C1654" w:rsidP="0015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D1EF" w14:textId="77777777" w:rsidR="004C1654" w:rsidRDefault="004C1654" w:rsidP="00150E44">
      <w:r>
        <w:separator/>
      </w:r>
    </w:p>
  </w:footnote>
  <w:footnote w:type="continuationSeparator" w:id="0">
    <w:p w14:paraId="6A6E975E" w14:textId="77777777" w:rsidR="004C1654" w:rsidRDefault="004C1654" w:rsidP="0015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B"/>
    <w:multiLevelType w:val="hybridMultilevel"/>
    <w:tmpl w:val="4C082EE8"/>
    <w:lvl w:ilvl="0" w:tplc="4ACA9DE8">
      <w:start w:val="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D90"/>
    <w:multiLevelType w:val="hybridMultilevel"/>
    <w:tmpl w:val="87BEE71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A3D86"/>
    <w:multiLevelType w:val="hybridMultilevel"/>
    <w:tmpl w:val="D660D72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02514"/>
    <w:multiLevelType w:val="hybridMultilevel"/>
    <w:tmpl w:val="D4E2817C"/>
    <w:lvl w:ilvl="0" w:tplc="D0C23E2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7BA"/>
    <w:multiLevelType w:val="hybridMultilevel"/>
    <w:tmpl w:val="38489FF0"/>
    <w:lvl w:ilvl="0" w:tplc="DFD6B1B6"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D719EC"/>
    <w:multiLevelType w:val="hybridMultilevel"/>
    <w:tmpl w:val="4DF664E2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3E0298"/>
    <w:multiLevelType w:val="hybridMultilevel"/>
    <w:tmpl w:val="E03CF3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E2F92"/>
    <w:multiLevelType w:val="hybridMultilevel"/>
    <w:tmpl w:val="7B7A7D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C1481"/>
    <w:multiLevelType w:val="hybridMultilevel"/>
    <w:tmpl w:val="24B6AF4C"/>
    <w:lvl w:ilvl="0" w:tplc="D2EA165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A0512"/>
    <w:multiLevelType w:val="hybridMultilevel"/>
    <w:tmpl w:val="685E3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A3E1D"/>
    <w:multiLevelType w:val="hybridMultilevel"/>
    <w:tmpl w:val="77F8DD40"/>
    <w:lvl w:ilvl="0" w:tplc="B06A3FB6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247D"/>
    <w:multiLevelType w:val="hybridMultilevel"/>
    <w:tmpl w:val="C0B470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42E05"/>
    <w:multiLevelType w:val="hybridMultilevel"/>
    <w:tmpl w:val="573C16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1EAA"/>
    <w:multiLevelType w:val="hybridMultilevel"/>
    <w:tmpl w:val="543E57CE"/>
    <w:lvl w:ilvl="0" w:tplc="0C4C2A5C">
      <w:numFmt w:val="bullet"/>
      <w:lvlText w:val="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645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827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798259">
    <w:abstractNumId w:val="7"/>
  </w:num>
  <w:num w:numId="4" w16cid:durableId="198902069">
    <w:abstractNumId w:val="9"/>
  </w:num>
  <w:num w:numId="5" w16cid:durableId="2145156039">
    <w:abstractNumId w:val="13"/>
  </w:num>
  <w:num w:numId="6" w16cid:durableId="1408772673">
    <w:abstractNumId w:val="8"/>
  </w:num>
  <w:num w:numId="7" w16cid:durableId="1023625730">
    <w:abstractNumId w:val="0"/>
  </w:num>
  <w:num w:numId="8" w16cid:durableId="31266705">
    <w:abstractNumId w:val="10"/>
  </w:num>
  <w:num w:numId="9" w16cid:durableId="1359156947">
    <w:abstractNumId w:val="3"/>
  </w:num>
  <w:num w:numId="10" w16cid:durableId="1565723272">
    <w:abstractNumId w:val="12"/>
  </w:num>
  <w:num w:numId="11" w16cid:durableId="1062874906">
    <w:abstractNumId w:val="1"/>
  </w:num>
  <w:num w:numId="12" w16cid:durableId="1067611223">
    <w:abstractNumId w:val="5"/>
  </w:num>
  <w:num w:numId="13" w16cid:durableId="170268490">
    <w:abstractNumId w:val="2"/>
  </w:num>
  <w:num w:numId="14" w16cid:durableId="703795669">
    <w:abstractNumId w:val="4"/>
  </w:num>
  <w:num w:numId="15" w16cid:durableId="103481686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A"/>
    <w:rsid w:val="000046CA"/>
    <w:rsid w:val="00016DDE"/>
    <w:rsid w:val="00017631"/>
    <w:rsid w:val="000520C3"/>
    <w:rsid w:val="0007305A"/>
    <w:rsid w:val="000930B6"/>
    <w:rsid w:val="000A48E7"/>
    <w:rsid w:val="000A5C80"/>
    <w:rsid w:val="000E3BE8"/>
    <w:rsid w:val="000F21D8"/>
    <w:rsid w:val="00102AC8"/>
    <w:rsid w:val="00135E68"/>
    <w:rsid w:val="00142304"/>
    <w:rsid w:val="00150E44"/>
    <w:rsid w:val="00154C98"/>
    <w:rsid w:val="00155F17"/>
    <w:rsid w:val="00163F3E"/>
    <w:rsid w:val="001734E3"/>
    <w:rsid w:val="001753C7"/>
    <w:rsid w:val="001832AA"/>
    <w:rsid w:val="00183EBB"/>
    <w:rsid w:val="001A5DF0"/>
    <w:rsid w:val="001B7455"/>
    <w:rsid w:val="001C2B0A"/>
    <w:rsid w:val="001C72DB"/>
    <w:rsid w:val="002121B4"/>
    <w:rsid w:val="002618A5"/>
    <w:rsid w:val="00267504"/>
    <w:rsid w:val="0027634A"/>
    <w:rsid w:val="002A5305"/>
    <w:rsid w:val="002B3510"/>
    <w:rsid w:val="002B7808"/>
    <w:rsid w:val="002C5D35"/>
    <w:rsid w:val="002D650D"/>
    <w:rsid w:val="002E2537"/>
    <w:rsid w:val="003313E0"/>
    <w:rsid w:val="00331B03"/>
    <w:rsid w:val="00335E36"/>
    <w:rsid w:val="0034014B"/>
    <w:rsid w:val="00350B79"/>
    <w:rsid w:val="00360D2A"/>
    <w:rsid w:val="0036442F"/>
    <w:rsid w:val="00376A20"/>
    <w:rsid w:val="003A1D6B"/>
    <w:rsid w:val="003A353E"/>
    <w:rsid w:val="003B1361"/>
    <w:rsid w:val="003B36DB"/>
    <w:rsid w:val="003C63CF"/>
    <w:rsid w:val="003C65C1"/>
    <w:rsid w:val="003C6C9F"/>
    <w:rsid w:val="003D07E4"/>
    <w:rsid w:val="003D596D"/>
    <w:rsid w:val="003D5D9B"/>
    <w:rsid w:val="003F283D"/>
    <w:rsid w:val="003F298A"/>
    <w:rsid w:val="003F7217"/>
    <w:rsid w:val="00406107"/>
    <w:rsid w:val="0040759D"/>
    <w:rsid w:val="004146BC"/>
    <w:rsid w:val="00433B37"/>
    <w:rsid w:val="00433EA7"/>
    <w:rsid w:val="0043740F"/>
    <w:rsid w:val="00441C81"/>
    <w:rsid w:val="00443B11"/>
    <w:rsid w:val="00444202"/>
    <w:rsid w:val="0045551F"/>
    <w:rsid w:val="00460450"/>
    <w:rsid w:val="0046488E"/>
    <w:rsid w:val="00464CA9"/>
    <w:rsid w:val="00472C89"/>
    <w:rsid w:val="00481CC6"/>
    <w:rsid w:val="00485253"/>
    <w:rsid w:val="00487BC2"/>
    <w:rsid w:val="00495740"/>
    <w:rsid w:val="004A01D1"/>
    <w:rsid w:val="004A0228"/>
    <w:rsid w:val="004A5B52"/>
    <w:rsid w:val="004C1654"/>
    <w:rsid w:val="004C73BD"/>
    <w:rsid w:val="004D3302"/>
    <w:rsid w:val="004D4B99"/>
    <w:rsid w:val="004D5263"/>
    <w:rsid w:val="004E34E8"/>
    <w:rsid w:val="005029DE"/>
    <w:rsid w:val="00504550"/>
    <w:rsid w:val="00513199"/>
    <w:rsid w:val="0051498A"/>
    <w:rsid w:val="00525BB1"/>
    <w:rsid w:val="00526E0D"/>
    <w:rsid w:val="00541D7F"/>
    <w:rsid w:val="0055198A"/>
    <w:rsid w:val="005843F2"/>
    <w:rsid w:val="00585E3E"/>
    <w:rsid w:val="005937DD"/>
    <w:rsid w:val="00596389"/>
    <w:rsid w:val="005A369C"/>
    <w:rsid w:val="005B3C37"/>
    <w:rsid w:val="005C5308"/>
    <w:rsid w:val="005E2472"/>
    <w:rsid w:val="005F47C8"/>
    <w:rsid w:val="00632070"/>
    <w:rsid w:val="00651A89"/>
    <w:rsid w:val="00656CC2"/>
    <w:rsid w:val="006675D0"/>
    <w:rsid w:val="006869FC"/>
    <w:rsid w:val="006931B8"/>
    <w:rsid w:val="006B3475"/>
    <w:rsid w:val="006B355B"/>
    <w:rsid w:val="006C1BF1"/>
    <w:rsid w:val="006E385C"/>
    <w:rsid w:val="006F660A"/>
    <w:rsid w:val="00707876"/>
    <w:rsid w:val="00736F1B"/>
    <w:rsid w:val="00737579"/>
    <w:rsid w:val="007431C1"/>
    <w:rsid w:val="00754F45"/>
    <w:rsid w:val="00765E43"/>
    <w:rsid w:val="0077396F"/>
    <w:rsid w:val="0078098F"/>
    <w:rsid w:val="007812D4"/>
    <w:rsid w:val="00782F00"/>
    <w:rsid w:val="00786A87"/>
    <w:rsid w:val="007A18C0"/>
    <w:rsid w:val="007A5F50"/>
    <w:rsid w:val="007B77B9"/>
    <w:rsid w:val="007C3464"/>
    <w:rsid w:val="007D2C85"/>
    <w:rsid w:val="007D3DF1"/>
    <w:rsid w:val="007E019C"/>
    <w:rsid w:val="007E5514"/>
    <w:rsid w:val="007E55C4"/>
    <w:rsid w:val="007F194F"/>
    <w:rsid w:val="007F2DCA"/>
    <w:rsid w:val="00802913"/>
    <w:rsid w:val="00807E5C"/>
    <w:rsid w:val="00817E73"/>
    <w:rsid w:val="008267A0"/>
    <w:rsid w:val="00840B03"/>
    <w:rsid w:val="00846C57"/>
    <w:rsid w:val="0085220C"/>
    <w:rsid w:val="0085572A"/>
    <w:rsid w:val="00864356"/>
    <w:rsid w:val="00886CEC"/>
    <w:rsid w:val="0089198B"/>
    <w:rsid w:val="00892809"/>
    <w:rsid w:val="0089298A"/>
    <w:rsid w:val="008A6B45"/>
    <w:rsid w:val="008A7E58"/>
    <w:rsid w:val="008B28F2"/>
    <w:rsid w:val="008C2CB6"/>
    <w:rsid w:val="008C6321"/>
    <w:rsid w:val="008C762C"/>
    <w:rsid w:val="008D4D88"/>
    <w:rsid w:val="008E6F1D"/>
    <w:rsid w:val="008F456A"/>
    <w:rsid w:val="00900D1E"/>
    <w:rsid w:val="00913911"/>
    <w:rsid w:val="009161C5"/>
    <w:rsid w:val="00923917"/>
    <w:rsid w:val="00924C5F"/>
    <w:rsid w:val="00937651"/>
    <w:rsid w:val="009503E1"/>
    <w:rsid w:val="00954A98"/>
    <w:rsid w:val="00956758"/>
    <w:rsid w:val="009651B5"/>
    <w:rsid w:val="009660B1"/>
    <w:rsid w:val="00966F73"/>
    <w:rsid w:val="0099527A"/>
    <w:rsid w:val="009A0E70"/>
    <w:rsid w:val="009A1D3C"/>
    <w:rsid w:val="009C298E"/>
    <w:rsid w:val="009D24E3"/>
    <w:rsid w:val="009E0561"/>
    <w:rsid w:val="009F7D6F"/>
    <w:rsid w:val="00A001A2"/>
    <w:rsid w:val="00A05C63"/>
    <w:rsid w:val="00A173DF"/>
    <w:rsid w:val="00A255FE"/>
    <w:rsid w:val="00A258C8"/>
    <w:rsid w:val="00A26FFC"/>
    <w:rsid w:val="00A34869"/>
    <w:rsid w:val="00A40E71"/>
    <w:rsid w:val="00A44A7E"/>
    <w:rsid w:val="00A44D67"/>
    <w:rsid w:val="00A574DB"/>
    <w:rsid w:val="00A60B03"/>
    <w:rsid w:val="00A714F3"/>
    <w:rsid w:val="00A82DFF"/>
    <w:rsid w:val="00A83BDC"/>
    <w:rsid w:val="00A84528"/>
    <w:rsid w:val="00A902F9"/>
    <w:rsid w:val="00A93F9B"/>
    <w:rsid w:val="00A9408E"/>
    <w:rsid w:val="00AB4E4E"/>
    <w:rsid w:val="00AC09A7"/>
    <w:rsid w:val="00AC0A94"/>
    <w:rsid w:val="00AC13D1"/>
    <w:rsid w:val="00AD2ADF"/>
    <w:rsid w:val="00AD34E9"/>
    <w:rsid w:val="00AD38D8"/>
    <w:rsid w:val="00AD5511"/>
    <w:rsid w:val="00AD6ED4"/>
    <w:rsid w:val="00AE1DFE"/>
    <w:rsid w:val="00AE2FE9"/>
    <w:rsid w:val="00B02814"/>
    <w:rsid w:val="00B10B5C"/>
    <w:rsid w:val="00B12E8E"/>
    <w:rsid w:val="00B254C7"/>
    <w:rsid w:val="00B274B3"/>
    <w:rsid w:val="00B31634"/>
    <w:rsid w:val="00B56790"/>
    <w:rsid w:val="00B57945"/>
    <w:rsid w:val="00B6110E"/>
    <w:rsid w:val="00B63948"/>
    <w:rsid w:val="00B6401D"/>
    <w:rsid w:val="00B6402B"/>
    <w:rsid w:val="00B80201"/>
    <w:rsid w:val="00B83E45"/>
    <w:rsid w:val="00BB7287"/>
    <w:rsid w:val="00BD2FAC"/>
    <w:rsid w:val="00BD4574"/>
    <w:rsid w:val="00BD6EF5"/>
    <w:rsid w:val="00BE06D4"/>
    <w:rsid w:val="00C15CBE"/>
    <w:rsid w:val="00C174E1"/>
    <w:rsid w:val="00C21B4F"/>
    <w:rsid w:val="00C25C60"/>
    <w:rsid w:val="00C353C7"/>
    <w:rsid w:val="00C4063F"/>
    <w:rsid w:val="00C428B1"/>
    <w:rsid w:val="00C47FDB"/>
    <w:rsid w:val="00C515C1"/>
    <w:rsid w:val="00C54118"/>
    <w:rsid w:val="00C56C5A"/>
    <w:rsid w:val="00C57D22"/>
    <w:rsid w:val="00C63E93"/>
    <w:rsid w:val="00C707C5"/>
    <w:rsid w:val="00C7087B"/>
    <w:rsid w:val="00C72345"/>
    <w:rsid w:val="00C84468"/>
    <w:rsid w:val="00C92FBC"/>
    <w:rsid w:val="00CA5948"/>
    <w:rsid w:val="00CB406A"/>
    <w:rsid w:val="00CB47F6"/>
    <w:rsid w:val="00CB5CBE"/>
    <w:rsid w:val="00CD7D41"/>
    <w:rsid w:val="00CF016F"/>
    <w:rsid w:val="00D06DEA"/>
    <w:rsid w:val="00D210B6"/>
    <w:rsid w:val="00D33DAD"/>
    <w:rsid w:val="00D45403"/>
    <w:rsid w:val="00D55D4D"/>
    <w:rsid w:val="00D563D4"/>
    <w:rsid w:val="00D7426F"/>
    <w:rsid w:val="00D80624"/>
    <w:rsid w:val="00D80B9E"/>
    <w:rsid w:val="00D852CC"/>
    <w:rsid w:val="00D96CE6"/>
    <w:rsid w:val="00DB1044"/>
    <w:rsid w:val="00DB11D0"/>
    <w:rsid w:val="00DC5AE0"/>
    <w:rsid w:val="00DE2A03"/>
    <w:rsid w:val="00E00CE2"/>
    <w:rsid w:val="00E16063"/>
    <w:rsid w:val="00E21312"/>
    <w:rsid w:val="00E235F6"/>
    <w:rsid w:val="00E40CE1"/>
    <w:rsid w:val="00E501E7"/>
    <w:rsid w:val="00E633FB"/>
    <w:rsid w:val="00E66157"/>
    <w:rsid w:val="00E66787"/>
    <w:rsid w:val="00E75C26"/>
    <w:rsid w:val="00E84701"/>
    <w:rsid w:val="00EA168C"/>
    <w:rsid w:val="00EA1A20"/>
    <w:rsid w:val="00EB1C0A"/>
    <w:rsid w:val="00ED163D"/>
    <w:rsid w:val="00ED4878"/>
    <w:rsid w:val="00ED7A72"/>
    <w:rsid w:val="00ED7D4D"/>
    <w:rsid w:val="00F0115F"/>
    <w:rsid w:val="00F02FC7"/>
    <w:rsid w:val="00F10B10"/>
    <w:rsid w:val="00F127F6"/>
    <w:rsid w:val="00F23131"/>
    <w:rsid w:val="00F44D1C"/>
    <w:rsid w:val="00F72369"/>
    <w:rsid w:val="00F771C1"/>
    <w:rsid w:val="00F84865"/>
    <w:rsid w:val="00F84F46"/>
    <w:rsid w:val="00FA5E5E"/>
    <w:rsid w:val="00FA7D4E"/>
    <w:rsid w:val="00FC0402"/>
    <w:rsid w:val="00FD0F82"/>
    <w:rsid w:val="00FF0536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5625B"/>
  <w15:chartTrackingRefBased/>
  <w15:docId w15:val="{2B49C552-17BA-489E-AA65-EDF81D1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63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Cs w:val="20"/>
      <w:bdr w:val="single" w:sz="4" w:space="0" w:color="auto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Cs w:val="20"/>
    </w:rPr>
  </w:style>
  <w:style w:type="paragraph" w:styleId="Titolo9">
    <w:name w:val="heading 9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2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ind w:firstLine="708"/>
      <w:jc w:val="center"/>
      <w:textAlignment w:val="baseline"/>
    </w:pPr>
    <w:rPr>
      <w:szCs w:val="20"/>
    </w:rPr>
  </w:style>
  <w:style w:type="paragraph" w:customStyle="1" w:styleId="BodyText3">
    <w:name w:val="Body Text 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odeltesto2">
    <w:name w:val="Body Text 2"/>
    <w:basedOn w:val="Normale"/>
    <w:pPr>
      <w:tabs>
        <w:tab w:val="left" w:pos="7939"/>
      </w:tabs>
      <w:jc w:val="both"/>
    </w:pPr>
    <w:rPr>
      <w:b/>
      <w:sz w:val="20"/>
      <w:szCs w:val="20"/>
    </w:rPr>
  </w:style>
  <w:style w:type="paragraph" w:styleId="Corpotesto">
    <w:name w:val="Body Text"/>
    <w:basedOn w:val="Normale"/>
    <w:pPr>
      <w:spacing w:line="480" w:lineRule="auto"/>
      <w:jc w:val="both"/>
    </w:pPr>
    <w:rPr>
      <w:sz w:val="22"/>
    </w:rPr>
  </w:style>
  <w:style w:type="paragraph" w:styleId="Testofumetto">
    <w:name w:val="Balloon Text"/>
    <w:basedOn w:val="Normale"/>
    <w:semiHidden/>
    <w:rsid w:val="00FA5E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0B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2B3510"/>
    <w:pPr>
      <w:spacing w:before="100" w:beforeAutospacing="1" w:after="100" w:afterAutospacing="1"/>
    </w:pPr>
  </w:style>
  <w:style w:type="paragraph" w:customStyle="1" w:styleId="NormaleGrassetto">
    <w:name w:val="Normale + Grassetto"/>
    <w:aliases w:val="Grigio 50%"/>
    <w:basedOn w:val="Default"/>
    <w:rsid w:val="00923917"/>
    <w:pPr>
      <w:framePr w:hSpace="141" w:wrap="around" w:vAnchor="text" w:hAnchor="page" w:x="703" w:y="258"/>
      <w:ind w:left="-208"/>
      <w:jc w:val="center"/>
    </w:pPr>
    <w:rPr>
      <w:b/>
      <w:bCs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7E5514"/>
  </w:style>
  <w:style w:type="paragraph" w:styleId="Pidipagina">
    <w:name w:val="footer"/>
    <w:basedOn w:val="Normale"/>
    <w:link w:val="PidipaginaCarattere"/>
    <w:uiPriority w:val="99"/>
    <w:unhideWhenUsed/>
    <w:rsid w:val="007E551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7E5514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E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E5514"/>
    <w:rPr>
      <w:color w:val="0563C1"/>
      <w:u w:val="single"/>
    </w:rPr>
  </w:style>
  <w:style w:type="character" w:styleId="Enfasigrassetto">
    <w:name w:val="Strong"/>
    <w:uiPriority w:val="22"/>
    <w:qFormat/>
    <w:rsid w:val="007E5514"/>
    <w:rPr>
      <w:b/>
      <w:bCs/>
    </w:rPr>
  </w:style>
  <w:style w:type="character" w:customStyle="1" w:styleId="Titolo6Carattere">
    <w:name w:val="Titolo 6 Carattere"/>
    <w:link w:val="Titolo6"/>
    <w:rsid w:val="007E5514"/>
    <w:rPr>
      <w:sz w:val="32"/>
      <w:szCs w:val="24"/>
    </w:rPr>
  </w:style>
  <w:style w:type="paragraph" w:styleId="Paragrafoelenco">
    <w:name w:val="List Paragraph"/>
    <w:basedOn w:val="Normale"/>
    <w:uiPriority w:val="34"/>
    <w:qFormat/>
    <w:rsid w:val="007E5514"/>
    <w:pPr>
      <w:widowControl w:val="0"/>
      <w:autoSpaceDE w:val="0"/>
      <w:autoSpaceDN w:val="0"/>
      <w:adjustRightInd w:val="0"/>
      <w:ind w:left="720"/>
      <w:contextualSpacing/>
    </w:pPr>
  </w:style>
  <w:style w:type="character" w:styleId="Rimandocommento">
    <w:name w:val="annotation reference"/>
    <w:rsid w:val="00E235F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235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235F6"/>
  </w:style>
  <w:style w:type="paragraph" w:styleId="Soggettocommento">
    <w:name w:val="annotation subject"/>
    <w:basedOn w:val="Testocommento"/>
    <w:next w:val="Testocommento"/>
    <w:link w:val="SoggettocommentoCarattere"/>
    <w:rsid w:val="00E235F6"/>
    <w:rPr>
      <w:b/>
      <w:bCs/>
    </w:rPr>
  </w:style>
  <w:style w:type="character" w:customStyle="1" w:styleId="SoggettocommentoCarattere">
    <w:name w:val="Soggetto commento Carattere"/>
    <w:link w:val="Soggettocommento"/>
    <w:rsid w:val="00E2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FACOLTA’ DI SCIENZE DELLA FORMAZIONE</vt:lpstr>
    </vt:vector>
  </TitlesOfParts>
  <Company>Università degli Studi L'Aquila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FACOLTA’ DI SCIENZE DELLA FORMAZIONE</dc:title>
  <dc:subject/>
  <dc:creator>Segr.Studenti Scienze della Formazione</dc:creator>
  <cp:keywords/>
  <cp:lastModifiedBy>Alessandro Vaccarelli</cp:lastModifiedBy>
  <cp:revision>5</cp:revision>
  <cp:lastPrinted>2020-09-11T09:11:00Z</cp:lastPrinted>
  <dcterms:created xsi:type="dcterms:W3CDTF">2023-02-08T13:38:00Z</dcterms:created>
  <dcterms:modified xsi:type="dcterms:W3CDTF">2023-02-08T14:53:00Z</dcterms:modified>
</cp:coreProperties>
</file>